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5B" w:rsidRDefault="0080745B" w:rsidP="00577707">
      <w:pPr>
        <w:jc w:val="center"/>
        <w:rPr>
          <w:b/>
          <w:sz w:val="32"/>
          <w:szCs w:val="32"/>
        </w:rPr>
      </w:pPr>
      <w:r w:rsidRPr="0080745B">
        <w:rPr>
          <w:b/>
          <w:noProof/>
          <w:sz w:val="16"/>
          <w:szCs w:val="16"/>
        </w:rPr>
        <w:drawing>
          <wp:inline distT="0" distB="0" distL="0" distR="0">
            <wp:extent cx="643060" cy="748145"/>
            <wp:effectExtent l="0" t="0" r="0" b="0"/>
            <wp:docPr id="2" name="Рисунок 2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72" cy="75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45B" w:rsidRPr="00B97B70" w:rsidRDefault="0080745B" w:rsidP="00577707">
      <w:pPr>
        <w:jc w:val="center"/>
        <w:rPr>
          <w:b/>
          <w:sz w:val="32"/>
          <w:szCs w:val="32"/>
        </w:rPr>
      </w:pPr>
      <w:r w:rsidRPr="00B97B70">
        <w:rPr>
          <w:b/>
          <w:sz w:val="32"/>
          <w:szCs w:val="32"/>
        </w:rPr>
        <w:t xml:space="preserve">АДМИНИСТРАЦИЯ </w:t>
      </w:r>
    </w:p>
    <w:p w:rsidR="0080745B" w:rsidRPr="00B97B70" w:rsidRDefault="0080745B" w:rsidP="00577707">
      <w:pPr>
        <w:jc w:val="center"/>
        <w:rPr>
          <w:b/>
          <w:sz w:val="32"/>
          <w:szCs w:val="32"/>
        </w:rPr>
      </w:pPr>
      <w:r w:rsidRPr="00B97B70">
        <w:rPr>
          <w:b/>
          <w:sz w:val="32"/>
          <w:szCs w:val="32"/>
        </w:rPr>
        <w:t>ГОРОДСКОГО ПОСЕЛЕНИЯ – ГОРОД БОГУЧАР</w:t>
      </w:r>
    </w:p>
    <w:p w:rsidR="0080745B" w:rsidRPr="00B97B70" w:rsidRDefault="0080745B" w:rsidP="00577707">
      <w:pPr>
        <w:jc w:val="center"/>
        <w:rPr>
          <w:b/>
          <w:sz w:val="32"/>
          <w:szCs w:val="32"/>
        </w:rPr>
      </w:pPr>
      <w:r w:rsidRPr="00B97B70">
        <w:rPr>
          <w:b/>
          <w:sz w:val="32"/>
          <w:szCs w:val="32"/>
        </w:rPr>
        <w:t>БОГУЧАРСКОГО МУНИЦИПАЛЬНОГО РАЙОНА</w:t>
      </w:r>
    </w:p>
    <w:p w:rsidR="0080745B" w:rsidRPr="00B97B70" w:rsidRDefault="0080745B" w:rsidP="00577707">
      <w:pPr>
        <w:jc w:val="center"/>
        <w:rPr>
          <w:b/>
          <w:sz w:val="32"/>
          <w:szCs w:val="32"/>
        </w:rPr>
      </w:pPr>
      <w:r w:rsidRPr="00B97B70">
        <w:rPr>
          <w:b/>
          <w:sz w:val="32"/>
          <w:szCs w:val="32"/>
        </w:rPr>
        <w:t xml:space="preserve">ВОРОНЕЖСКОЙ ОБЛАСТИ </w:t>
      </w:r>
    </w:p>
    <w:p w:rsidR="0080745B" w:rsidRPr="00B97B70" w:rsidRDefault="0080745B" w:rsidP="00577707">
      <w:pPr>
        <w:jc w:val="center"/>
        <w:rPr>
          <w:b/>
          <w:sz w:val="32"/>
          <w:szCs w:val="32"/>
        </w:rPr>
      </w:pPr>
      <w:r w:rsidRPr="00B97B70">
        <w:rPr>
          <w:b/>
          <w:sz w:val="32"/>
          <w:szCs w:val="32"/>
        </w:rPr>
        <w:t xml:space="preserve">РАСПОРЯЖЕНИЕ </w:t>
      </w:r>
    </w:p>
    <w:p w:rsidR="0080745B" w:rsidRDefault="009B440F" w:rsidP="00577707">
      <w:pPr>
        <w:rPr>
          <w:rFonts w:ascii="Courier New" w:hAnsi="Courier New" w:cs="Courier New"/>
          <w:b/>
        </w:rPr>
      </w:pPr>
      <w:r w:rsidRPr="009B440F">
        <w:rPr>
          <w:rFonts w:asciiTheme="minorHAnsi" w:hAnsiTheme="minorHAnsi" w:cstheme="minorBidi"/>
          <w:noProof/>
          <w:lang w:eastAsia="en-US"/>
        </w:rPr>
        <w:pict>
          <v:line id="Прямая соединительная линия 1" o:spid="_x0000_s1027" style="position:absolute;z-index:251658240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80745B" w:rsidRPr="00CD04B4" w:rsidRDefault="0080745B" w:rsidP="00577707">
      <w:pPr>
        <w:spacing w:after="240"/>
        <w:rPr>
          <w:sz w:val="28"/>
          <w:szCs w:val="28"/>
        </w:rPr>
      </w:pPr>
      <w:r w:rsidRPr="00CD04B4">
        <w:rPr>
          <w:sz w:val="28"/>
          <w:szCs w:val="28"/>
        </w:rPr>
        <w:t>от «</w:t>
      </w:r>
      <w:r w:rsidR="00043126">
        <w:rPr>
          <w:sz w:val="28"/>
          <w:szCs w:val="28"/>
        </w:rPr>
        <w:t>11</w:t>
      </w:r>
      <w:r w:rsidRPr="00CD04B4">
        <w:rPr>
          <w:sz w:val="28"/>
          <w:szCs w:val="28"/>
        </w:rPr>
        <w:t xml:space="preserve">» </w:t>
      </w:r>
      <w:r w:rsidR="00043126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</w:t>
      </w:r>
      <w:r w:rsidRPr="00CD04B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D04B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043126">
        <w:rPr>
          <w:sz w:val="28"/>
          <w:szCs w:val="28"/>
        </w:rPr>
        <w:t>258</w:t>
      </w:r>
      <w:r w:rsidRPr="00FE2755">
        <w:rPr>
          <w:sz w:val="28"/>
          <w:szCs w:val="28"/>
        </w:rPr>
        <w:t>-</w:t>
      </w:r>
      <w:r>
        <w:rPr>
          <w:sz w:val="28"/>
          <w:szCs w:val="28"/>
          <w:u w:val="single"/>
        </w:rPr>
        <w:t>Р</w:t>
      </w:r>
      <w:r w:rsidRPr="00CD04B4">
        <w:rPr>
          <w:sz w:val="28"/>
          <w:szCs w:val="28"/>
        </w:rPr>
        <w:tab/>
      </w:r>
      <w:r w:rsidRPr="00CD04B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</w:t>
      </w:r>
      <w:r w:rsidRPr="00CD04B4">
        <w:rPr>
          <w:sz w:val="28"/>
          <w:szCs w:val="28"/>
        </w:rPr>
        <w:t>г. Богучар</w:t>
      </w:r>
    </w:p>
    <w:p w:rsidR="00BD206A" w:rsidRDefault="00BD206A" w:rsidP="00577707">
      <w:pPr>
        <w:pStyle w:val="3"/>
        <w:ind w:right="5103"/>
        <w:rPr>
          <w:b/>
          <w:sz w:val="16"/>
          <w:szCs w:val="16"/>
        </w:rPr>
      </w:pPr>
    </w:p>
    <w:p w:rsidR="00BD206A" w:rsidRDefault="00BD206A" w:rsidP="00577707">
      <w:pPr>
        <w:pStyle w:val="3"/>
        <w:ind w:right="5528"/>
        <w:jc w:val="both"/>
        <w:rPr>
          <w:b/>
        </w:rPr>
      </w:pPr>
      <w:r>
        <w:rPr>
          <w:b/>
        </w:rPr>
        <w:t>Об актуализации сведений о  родственниках и свойственниках</w:t>
      </w:r>
    </w:p>
    <w:p w:rsidR="00577707" w:rsidRPr="00577707" w:rsidRDefault="00577707" w:rsidP="00577707"/>
    <w:p w:rsidR="00BD206A" w:rsidRDefault="00BD206A" w:rsidP="00577707">
      <w:pPr>
        <w:rPr>
          <w:bCs/>
          <w:sz w:val="16"/>
          <w:szCs w:val="16"/>
        </w:rPr>
      </w:pPr>
    </w:p>
    <w:p w:rsidR="00BD206A" w:rsidRDefault="00BD206A" w:rsidP="00577707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 соответствии с Федеральным законом от 25.12.2008 </w:t>
      </w:r>
      <w:r w:rsidR="00702330">
        <w:rPr>
          <w:bCs/>
          <w:sz w:val="28"/>
        </w:rPr>
        <w:t>№</w:t>
      </w:r>
      <w:r w:rsidR="00682072">
        <w:rPr>
          <w:bCs/>
          <w:sz w:val="28"/>
        </w:rPr>
        <w:t xml:space="preserve"> </w:t>
      </w:r>
      <w:r>
        <w:rPr>
          <w:bCs/>
          <w:sz w:val="28"/>
        </w:rPr>
        <w:t>273-ФЗ "О противодействии коррупции", распоряжением Правительства Воронежской области от 29.12.2020 №1850-р «Об утверждении программы «Противодействие коррупции в Воронежской области на 2021 - 202</w:t>
      </w:r>
      <w:r w:rsidR="00702330">
        <w:rPr>
          <w:bCs/>
          <w:sz w:val="28"/>
        </w:rPr>
        <w:t>4</w:t>
      </w:r>
      <w:r>
        <w:rPr>
          <w:bCs/>
          <w:sz w:val="28"/>
        </w:rPr>
        <w:t xml:space="preserve"> годы»</w:t>
      </w:r>
      <w:r w:rsidR="00682072">
        <w:rPr>
          <w:bCs/>
          <w:sz w:val="28"/>
        </w:rPr>
        <w:t>,</w:t>
      </w:r>
      <w:r>
        <w:rPr>
          <w:bCs/>
          <w:sz w:val="28"/>
        </w:rPr>
        <w:t xml:space="preserve"> в целях выявления</w:t>
      </w:r>
      <w:r w:rsidR="00682072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682072">
        <w:rPr>
          <w:bCs/>
          <w:sz w:val="28"/>
        </w:rPr>
        <w:t xml:space="preserve">предотвращения и урегулирования </w:t>
      </w:r>
      <w:r>
        <w:rPr>
          <w:bCs/>
          <w:sz w:val="28"/>
        </w:rPr>
        <w:t>возможного конфликта интересов:</w:t>
      </w:r>
    </w:p>
    <w:p w:rsidR="00FE2755" w:rsidRDefault="00FE2755" w:rsidP="00577707">
      <w:pPr>
        <w:ind w:firstLine="709"/>
        <w:jc w:val="both"/>
        <w:rPr>
          <w:bCs/>
          <w:sz w:val="28"/>
          <w:szCs w:val="20"/>
        </w:rPr>
      </w:pPr>
    </w:p>
    <w:p w:rsidR="00BD206A" w:rsidRDefault="00BD206A" w:rsidP="00577707">
      <w:pPr>
        <w:pStyle w:val="3"/>
        <w:ind w:right="-1" w:firstLine="709"/>
        <w:jc w:val="both"/>
      </w:pPr>
      <w:r>
        <w:rPr>
          <w:bCs w:val="0"/>
        </w:rPr>
        <w:t xml:space="preserve">1. </w:t>
      </w:r>
      <w:r>
        <w:t>Муниципальным служащим администрации</w:t>
      </w:r>
      <w:r w:rsidR="0080745B">
        <w:t xml:space="preserve"> городского поселения – город Богучар</w:t>
      </w:r>
      <w:r>
        <w:t xml:space="preserve"> Богучарского</w:t>
      </w:r>
      <w:r>
        <w:rPr>
          <w:bCs w:val="0"/>
        </w:rPr>
        <w:t xml:space="preserve"> </w:t>
      </w:r>
      <w:r>
        <w:t>муниципального района Воронежской области, руководителям организаций,</w:t>
      </w:r>
      <w:r>
        <w:rPr>
          <w:bCs w:val="0"/>
        </w:rPr>
        <w:t xml:space="preserve"> </w:t>
      </w:r>
      <w:r>
        <w:t>подведомственных администрации</w:t>
      </w:r>
      <w:r w:rsidR="0080745B">
        <w:t xml:space="preserve"> городского поселения – город Богучар</w:t>
      </w:r>
      <w:r>
        <w:t xml:space="preserve"> Богучарского муниципального района</w:t>
      </w:r>
      <w:r>
        <w:rPr>
          <w:bCs w:val="0"/>
        </w:rPr>
        <w:t xml:space="preserve"> </w:t>
      </w:r>
      <w:r>
        <w:t>Воронежской области, ежегодно</w:t>
      </w:r>
      <w:r w:rsidR="00702330">
        <w:t>,</w:t>
      </w:r>
      <w:r>
        <w:t xml:space="preserve"> </w:t>
      </w:r>
      <w:r>
        <w:rPr>
          <w:bCs w:val="0"/>
        </w:rPr>
        <w:t>не позднее 1 декабря текущего года</w:t>
      </w:r>
      <w:r w:rsidR="00702330">
        <w:rPr>
          <w:bCs w:val="0"/>
        </w:rPr>
        <w:t>,</w:t>
      </w:r>
      <w:r>
        <w:t xml:space="preserve"> предоставлять</w:t>
      </w:r>
      <w:r>
        <w:rPr>
          <w:bCs w:val="0"/>
        </w:rPr>
        <w:t xml:space="preserve"> </w:t>
      </w:r>
      <w:r>
        <w:t>актуализированные сведения о родственниках и свойственниках.</w:t>
      </w:r>
    </w:p>
    <w:p w:rsidR="00BD206A" w:rsidRDefault="00BD206A" w:rsidP="00577707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2. Утвердить форму </w:t>
      </w:r>
      <w:r>
        <w:rPr>
          <w:bCs/>
          <w:sz w:val="28"/>
          <w:szCs w:val="28"/>
        </w:rPr>
        <w:t>сведений о родственниках и свойственниках муниципального служащего, руководителя  организации,</w:t>
      </w:r>
      <w:r>
        <w:rPr>
          <w:sz w:val="28"/>
          <w:szCs w:val="28"/>
        </w:rPr>
        <w:t xml:space="preserve"> подведомственной администрации </w:t>
      </w:r>
      <w:r w:rsidR="0080745B">
        <w:rPr>
          <w:sz w:val="28"/>
          <w:szCs w:val="28"/>
        </w:rPr>
        <w:t xml:space="preserve">городского поселения – город Богучар </w:t>
      </w:r>
      <w:r>
        <w:rPr>
          <w:sz w:val="28"/>
          <w:szCs w:val="28"/>
        </w:rPr>
        <w:t>Богучарского муниципального района (пункт 13 анкеты, утвержденной распоряжением Правительства Российской Федерации</w:t>
      </w:r>
      <w:r w:rsidR="00FE2755">
        <w:rPr>
          <w:sz w:val="28"/>
          <w:szCs w:val="28"/>
        </w:rPr>
        <w:t xml:space="preserve"> </w:t>
      </w:r>
      <w:r>
        <w:rPr>
          <w:sz w:val="28"/>
          <w:szCs w:val="28"/>
        </w:rPr>
        <w:t>от 26.05.2005 № 667-р)</w:t>
      </w:r>
      <w:r>
        <w:rPr>
          <w:bCs/>
          <w:sz w:val="28"/>
        </w:rPr>
        <w:t>, согласно приложению.</w:t>
      </w:r>
    </w:p>
    <w:p w:rsidR="00577707" w:rsidRDefault="00BD206A" w:rsidP="00577707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3. Распоряжение администрации</w:t>
      </w:r>
      <w:r w:rsidR="0080745B">
        <w:rPr>
          <w:bCs/>
          <w:sz w:val="28"/>
        </w:rPr>
        <w:t xml:space="preserve"> городского поселения – город Богучар</w:t>
      </w:r>
      <w:r>
        <w:rPr>
          <w:bCs/>
          <w:sz w:val="28"/>
        </w:rPr>
        <w:t xml:space="preserve"> Богучарского муниципального района от </w:t>
      </w:r>
      <w:r w:rsidR="0080745B">
        <w:rPr>
          <w:bCs/>
          <w:sz w:val="28"/>
        </w:rPr>
        <w:t>29</w:t>
      </w:r>
      <w:r>
        <w:rPr>
          <w:bCs/>
          <w:sz w:val="28"/>
        </w:rPr>
        <w:t>.12.2022 №</w:t>
      </w:r>
      <w:r w:rsidR="00682072">
        <w:rPr>
          <w:bCs/>
          <w:sz w:val="28"/>
        </w:rPr>
        <w:t xml:space="preserve"> </w:t>
      </w:r>
      <w:r w:rsidR="0080745B">
        <w:rPr>
          <w:bCs/>
          <w:sz w:val="28"/>
        </w:rPr>
        <w:t>318-Р</w:t>
      </w:r>
      <w:r>
        <w:rPr>
          <w:bCs/>
          <w:sz w:val="28"/>
        </w:rPr>
        <w:t xml:space="preserve"> «Об актуализации сведений о родственниках и свойственниках» признать утратившим силу</w:t>
      </w:r>
      <w:r w:rsidR="00702330">
        <w:rPr>
          <w:bCs/>
          <w:sz w:val="28"/>
        </w:rPr>
        <w:t>.</w:t>
      </w:r>
    </w:p>
    <w:p w:rsidR="00BD206A" w:rsidRDefault="00577707" w:rsidP="00577707">
      <w:pPr>
        <w:ind w:firstLine="708"/>
        <w:jc w:val="both"/>
        <w:rPr>
          <w:bCs/>
          <w:sz w:val="28"/>
        </w:rPr>
      </w:pPr>
      <w:bookmarkStart w:id="0" w:name="_GoBack"/>
      <w:bookmarkEnd w:id="0"/>
      <w:r>
        <w:rPr>
          <w:bCs/>
          <w:sz w:val="28"/>
        </w:rPr>
        <w:t>4</w:t>
      </w:r>
      <w:r w:rsidR="00BD206A">
        <w:rPr>
          <w:bCs/>
          <w:sz w:val="28"/>
        </w:rPr>
        <w:t xml:space="preserve">. </w:t>
      </w:r>
      <w:proofErr w:type="gramStart"/>
      <w:r w:rsidR="00BD206A">
        <w:rPr>
          <w:bCs/>
          <w:sz w:val="28"/>
        </w:rPr>
        <w:t>Контроль за</w:t>
      </w:r>
      <w:proofErr w:type="gramEnd"/>
      <w:r w:rsidR="00BD206A">
        <w:rPr>
          <w:bCs/>
          <w:sz w:val="28"/>
        </w:rPr>
        <w:t xml:space="preserve"> исполнением настоящего распоряжения возложить на </w:t>
      </w:r>
      <w:r w:rsidR="0080745B">
        <w:rPr>
          <w:bCs/>
          <w:sz w:val="28"/>
        </w:rPr>
        <w:t>заместителя главы администрации городского поселения – город Богучар А.С. Коптева.</w:t>
      </w:r>
    </w:p>
    <w:p w:rsidR="00577707" w:rsidRDefault="00577707" w:rsidP="00577707">
      <w:pPr>
        <w:ind w:firstLine="709"/>
        <w:jc w:val="both"/>
        <w:rPr>
          <w:bCs/>
          <w:sz w:val="28"/>
        </w:rPr>
      </w:pPr>
    </w:p>
    <w:p w:rsidR="00577707" w:rsidRDefault="00577707" w:rsidP="00577707">
      <w:pPr>
        <w:ind w:firstLine="709"/>
        <w:jc w:val="both"/>
        <w:rPr>
          <w:bCs/>
          <w:sz w:val="28"/>
        </w:rPr>
      </w:pPr>
    </w:p>
    <w:p w:rsidR="00BD206A" w:rsidRDefault="0080745B" w:rsidP="00577707">
      <w:pPr>
        <w:pStyle w:val="a8"/>
        <w:spacing w:after="0"/>
        <w:ind w:left="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proofErr w:type="gramStart"/>
      <w:r>
        <w:rPr>
          <w:sz w:val="28"/>
        </w:rPr>
        <w:t>городского</w:t>
      </w:r>
      <w:proofErr w:type="gramEnd"/>
    </w:p>
    <w:p w:rsidR="0080745B" w:rsidRDefault="0080745B" w:rsidP="00577707">
      <w:pPr>
        <w:pStyle w:val="a8"/>
        <w:spacing w:after="0"/>
        <w:ind w:left="0"/>
        <w:jc w:val="both"/>
        <w:rPr>
          <w:sz w:val="28"/>
        </w:rPr>
      </w:pPr>
      <w:r>
        <w:rPr>
          <w:sz w:val="28"/>
        </w:rPr>
        <w:t>Поселения – город Богучар                                                             С.А. Аксёнов</w:t>
      </w:r>
    </w:p>
    <w:p w:rsidR="00FE2755" w:rsidRDefault="00FE2755" w:rsidP="00577707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5EA0" w:rsidRPr="00682072" w:rsidRDefault="00B05EA0" w:rsidP="00577707">
      <w:pPr>
        <w:pStyle w:val="a3"/>
        <w:ind w:left="5103"/>
        <w:jc w:val="center"/>
        <w:rPr>
          <w:sz w:val="28"/>
          <w:szCs w:val="28"/>
        </w:rPr>
      </w:pPr>
      <w:r w:rsidRPr="00682072">
        <w:rPr>
          <w:sz w:val="28"/>
          <w:szCs w:val="28"/>
        </w:rPr>
        <w:lastRenderedPageBreak/>
        <w:t>Приложение</w:t>
      </w:r>
    </w:p>
    <w:p w:rsidR="0080745B" w:rsidRDefault="00B05EA0" w:rsidP="00577707">
      <w:pPr>
        <w:pStyle w:val="a3"/>
        <w:ind w:left="5103"/>
        <w:jc w:val="both"/>
        <w:rPr>
          <w:sz w:val="28"/>
          <w:szCs w:val="28"/>
        </w:rPr>
      </w:pPr>
      <w:r w:rsidRPr="00682072">
        <w:rPr>
          <w:sz w:val="28"/>
          <w:szCs w:val="28"/>
        </w:rPr>
        <w:t>к распоряжению администрации</w:t>
      </w:r>
    </w:p>
    <w:p w:rsidR="00B05EA0" w:rsidRPr="00682072" w:rsidRDefault="0080745B" w:rsidP="00577707">
      <w:pPr>
        <w:pStyle w:val="a3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– горд Богучар</w:t>
      </w:r>
      <w:r w:rsidR="00BD206A" w:rsidRPr="00682072">
        <w:rPr>
          <w:sz w:val="28"/>
          <w:szCs w:val="28"/>
        </w:rPr>
        <w:t xml:space="preserve"> </w:t>
      </w:r>
      <w:r w:rsidR="00B05EA0" w:rsidRPr="00682072">
        <w:rPr>
          <w:sz w:val="28"/>
          <w:szCs w:val="28"/>
        </w:rPr>
        <w:t>Богучарского муниципального района</w:t>
      </w:r>
    </w:p>
    <w:p w:rsidR="00B05EA0" w:rsidRPr="00682072" w:rsidRDefault="00B05EA0" w:rsidP="00577707">
      <w:pPr>
        <w:pStyle w:val="a3"/>
        <w:ind w:left="5103"/>
        <w:jc w:val="both"/>
        <w:rPr>
          <w:sz w:val="28"/>
          <w:szCs w:val="28"/>
        </w:rPr>
      </w:pPr>
      <w:r w:rsidRPr="00682072">
        <w:rPr>
          <w:sz w:val="28"/>
          <w:szCs w:val="28"/>
        </w:rPr>
        <w:t>от «</w:t>
      </w:r>
      <w:r w:rsidR="00043126">
        <w:rPr>
          <w:sz w:val="28"/>
          <w:szCs w:val="28"/>
        </w:rPr>
        <w:t>11</w:t>
      </w:r>
      <w:r w:rsidRPr="00682072">
        <w:rPr>
          <w:sz w:val="28"/>
          <w:szCs w:val="28"/>
        </w:rPr>
        <w:t xml:space="preserve">» </w:t>
      </w:r>
      <w:r w:rsidR="00043126">
        <w:rPr>
          <w:sz w:val="28"/>
          <w:szCs w:val="28"/>
        </w:rPr>
        <w:t>ноября</w:t>
      </w:r>
      <w:r w:rsidRPr="00682072">
        <w:rPr>
          <w:sz w:val="28"/>
          <w:szCs w:val="28"/>
        </w:rPr>
        <w:t xml:space="preserve"> 202</w:t>
      </w:r>
      <w:r w:rsidR="00B91E94" w:rsidRPr="00682072">
        <w:rPr>
          <w:sz w:val="28"/>
          <w:szCs w:val="28"/>
        </w:rPr>
        <w:t>4</w:t>
      </w:r>
      <w:r w:rsidRPr="00682072">
        <w:rPr>
          <w:sz w:val="28"/>
          <w:szCs w:val="28"/>
        </w:rPr>
        <w:t xml:space="preserve"> года № </w:t>
      </w:r>
      <w:r w:rsidR="00B91E94" w:rsidRPr="00682072">
        <w:rPr>
          <w:sz w:val="28"/>
          <w:szCs w:val="28"/>
        </w:rPr>
        <w:t xml:space="preserve"> </w:t>
      </w:r>
      <w:r w:rsidR="00043126">
        <w:rPr>
          <w:sz w:val="28"/>
          <w:szCs w:val="28"/>
        </w:rPr>
        <w:t xml:space="preserve">258 </w:t>
      </w:r>
      <w:r w:rsidR="0080745B">
        <w:rPr>
          <w:sz w:val="28"/>
          <w:szCs w:val="28"/>
        </w:rPr>
        <w:t>-Р</w:t>
      </w:r>
      <w:r w:rsidR="00B91E94" w:rsidRPr="00682072">
        <w:rPr>
          <w:sz w:val="28"/>
          <w:szCs w:val="28"/>
        </w:rPr>
        <w:t xml:space="preserve">         </w:t>
      </w:r>
    </w:p>
    <w:p w:rsidR="00B05EA0" w:rsidRDefault="00B05EA0" w:rsidP="00577707">
      <w:pPr>
        <w:jc w:val="center"/>
        <w:rPr>
          <w:b/>
          <w:bCs/>
          <w:sz w:val="26"/>
          <w:szCs w:val="26"/>
        </w:rPr>
      </w:pPr>
    </w:p>
    <w:p w:rsidR="00682072" w:rsidRDefault="00682072" w:rsidP="00577707">
      <w:pPr>
        <w:jc w:val="center"/>
        <w:rPr>
          <w:b/>
          <w:bCs/>
          <w:sz w:val="28"/>
          <w:szCs w:val="28"/>
        </w:rPr>
      </w:pPr>
    </w:p>
    <w:p w:rsidR="00B05EA0" w:rsidRPr="00682072" w:rsidRDefault="00B05EA0" w:rsidP="00577707">
      <w:pPr>
        <w:jc w:val="center"/>
        <w:rPr>
          <w:b/>
          <w:bCs/>
          <w:sz w:val="28"/>
          <w:szCs w:val="28"/>
        </w:rPr>
      </w:pPr>
      <w:r w:rsidRPr="00682072">
        <w:rPr>
          <w:b/>
          <w:bCs/>
          <w:sz w:val="28"/>
          <w:szCs w:val="28"/>
        </w:rPr>
        <w:t xml:space="preserve">Форма сведений о родственниках и свойственниках </w:t>
      </w:r>
    </w:p>
    <w:p w:rsidR="00682072" w:rsidRDefault="00B05EA0" w:rsidP="00577707">
      <w:pPr>
        <w:jc w:val="center"/>
        <w:rPr>
          <w:b/>
          <w:sz w:val="28"/>
          <w:szCs w:val="28"/>
        </w:rPr>
      </w:pPr>
      <w:proofErr w:type="gramStart"/>
      <w:r w:rsidRPr="00682072">
        <w:rPr>
          <w:b/>
          <w:bCs/>
          <w:sz w:val="28"/>
          <w:szCs w:val="28"/>
        </w:rPr>
        <w:t>муниципального служащего, руководителя  организации,</w:t>
      </w:r>
      <w:r w:rsidRPr="00682072">
        <w:rPr>
          <w:sz w:val="28"/>
          <w:szCs w:val="28"/>
        </w:rPr>
        <w:t xml:space="preserve"> </w:t>
      </w:r>
      <w:r w:rsidRPr="00682072">
        <w:rPr>
          <w:b/>
          <w:sz w:val="28"/>
          <w:szCs w:val="28"/>
        </w:rPr>
        <w:t>подведомственной администрации</w:t>
      </w:r>
      <w:r w:rsidR="0080745B">
        <w:rPr>
          <w:b/>
          <w:sz w:val="28"/>
          <w:szCs w:val="28"/>
        </w:rPr>
        <w:t xml:space="preserve"> городского поселения – город Богучар</w:t>
      </w:r>
      <w:r w:rsidRPr="00682072">
        <w:rPr>
          <w:b/>
          <w:sz w:val="28"/>
          <w:szCs w:val="28"/>
        </w:rPr>
        <w:t xml:space="preserve"> Богучарского муниципального района</w:t>
      </w:r>
      <w:r w:rsidR="00B91E94" w:rsidRPr="00682072">
        <w:rPr>
          <w:b/>
          <w:sz w:val="28"/>
          <w:szCs w:val="28"/>
        </w:rPr>
        <w:t xml:space="preserve"> (пункт 13 анкеты, утвержденной распоряжением Правительства Российской Федерации</w:t>
      </w:r>
      <w:proofErr w:type="gramEnd"/>
    </w:p>
    <w:p w:rsidR="00B05EA0" w:rsidRPr="00682072" w:rsidRDefault="00B91E94" w:rsidP="00577707">
      <w:pPr>
        <w:jc w:val="center"/>
        <w:rPr>
          <w:b/>
          <w:bCs/>
          <w:sz w:val="28"/>
          <w:szCs w:val="28"/>
        </w:rPr>
      </w:pPr>
      <w:r w:rsidRPr="00682072">
        <w:rPr>
          <w:b/>
          <w:sz w:val="28"/>
          <w:szCs w:val="28"/>
        </w:rPr>
        <w:t>от 26.05.2005 № 667-р)</w:t>
      </w:r>
    </w:p>
    <w:p w:rsidR="00B05EA0" w:rsidRDefault="00B05EA0" w:rsidP="0057770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2072">
        <w:rPr>
          <w:bCs/>
          <w:sz w:val="28"/>
          <w:szCs w:val="28"/>
        </w:rPr>
        <w:t>(по состоянию на  «____» ___________20___ г.</w:t>
      </w:r>
      <w:r w:rsidRPr="00682072">
        <w:rPr>
          <w:rStyle w:val="a7"/>
          <w:bCs/>
          <w:sz w:val="28"/>
          <w:szCs w:val="28"/>
        </w:rPr>
        <w:footnoteReference w:id="1"/>
      </w:r>
      <w:r w:rsidRPr="00682072">
        <w:rPr>
          <w:bCs/>
          <w:sz w:val="28"/>
          <w:szCs w:val="28"/>
        </w:rPr>
        <w:t>)</w:t>
      </w:r>
    </w:p>
    <w:p w:rsidR="00682072" w:rsidRPr="00682072" w:rsidRDefault="00682072" w:rsidP="0057770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05EA0" w:rsidRPr="00C427C2" w:rsidRDefault="00B05EA0" w:rsidP="00577707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6662"/>
      </w:tblGrid>
      <w:tr w:rsidR="00B05EA0" w:rsidRPr="00682072" w:rsidTr="00682072">
        <w:tc>
          <w:tcPr>
            <w:tcW w:w="3369" w:type="dxa"/>
          </w:tcPr>
          <w:p w:rsidR="00B05EA0" w:rsidRPr="00682072" w:rsidRDefault="00B05EA0" w:rsidP="0057770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2072">
              <w:rPr>
                <w:bCs/>
                <w:sz w:val="28"/>
                <w:szCs w:val="28"/>
              </w:rPr>
              <w:t>1.Фамилия Имя Отчество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05EA0" w:rsidRPr="00682072" w:rsidRDefault="00B05EA0" w:rsidP="0057770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B05EA0" w:rsidRPr="00682072" w:rsidTr="00682072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:rsidR="00B05EA0" w:rsidRPr="00682072" w:rsidRDefault="00B05EA0" w:rsidP="0057770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2072">
              <w:rPr>
                <w:bCs/>
                <w:sz w:val="28"/>
                <w:szCs w:val="28"/>
              </w:rPr>
              <w:t>2. Замещаемая должность,  место   работы</w:t>
            </w:r>
            <w:r w:rsidR="00682072">
              <w:rPr>
                <w:bCs/>
                <w:sz w:val="28"/>
                <w:szCs w:val="28"/>
              </w:rPr>
              <w:t xml:space="preserve"> </w:t>
            </w:r>
            <w:r w:rsidRPr="00682072">
              <w:rPr>
                <w:bCs/>
                <w:sz w:val="28"/>
                <w:szCs w:val="28"/>
              </w:rPr>
              <w:t>_________________________________</w:t>
            </w:r>
          </w:p>
          <w:p w:rsidR="00B05EA0" w:rsidRPr="00682072" w:rsidRDefault="00B05EA0" w:rsidP="0057770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2072">
              <w:rPr>
                <w:bCs/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</w:tc>
      </w:tr>
    </w:tbl>
    <w:p w:rsidR="00B05EA0" w:rsidRPr="00682072" w:rsidRDefault="00B05EA0" w:rsidP="00577707">
      <w:pPr>
        <w:jc w:val="both"/>
        <w:rPr>
          <w:sz w:val="28"/>
          <w:szCs w:val="28"/>
        </w:rPr>
      </w:pPr>
      <w:r w:rsidRPr="00682072">
        <w:rPr>
          <w:bCs/>
          <w:sz w:val="28"/>
          <w:szCs w:val="28"/>
        </w:rPr>
        <w:t xml:space="preserve">3. </w:t>
      </w:r>
      <w:r w:rsidRPr="00682072">
        <w:rPr>
          <w:sz w:val="28"/>
          <w:szCs w:val="28"/>
        </w:rPr>
        <w:t>Гражданство (если изменяли, то укажите, когда и по какой причине, если имеете гражданство другого государства – укажите) _________</w:t>
      </w:r>
      <w:r w:rsidR="00682072" w:rsidRPr="00682072">
        <w:rPr>
          <w:sz w:val="28"/>
          <w:szCs w:val="28"/>
        </w:rPr>
        <w:t>__________</w:t>
      </w:r>
      <w:r w:rsidR="00682072">
        <w:rPr>
          <w:sz w:val="28"/>
          <w:szCs w:val="28"/>
        </w:rPr>
        <w:t>____</w:t>
      </w:r>
      <w:r w:rsidRPr="00682072">
        <w:rPr>
          <w:sz w:val="28"/>
          <w:szCs w:val="28"/>
        </w:rPr>
        <w:t>_</w:t>
      </w:r>
    </w:p>
    <w:p w:rsidR="00682072" w:rsidRPr="00682072" w:rsidRDefault="00682072" w:rsidP="00577707">
      <w:pPr>
        <w:pBdr>
          <w:bottom w:val="single" w:sz="4" w:space="1" w:color="auto"/>
        </w:pBdr>
        <w:jc w:val="both"/>
        <w:rPr>
          <w:bCs/>
          <w:sz w:val="28"/>
          <w:szCs w:val="28"/>
        </w:rPr>
      </w:pPr>
    </w:p>
    <w:p w:rsidR="00D32F30" w:rsidRDefault="00D32F30" w:rsidP="00577707">
      <w:pPr>
        <w:jc w:val="both"/>
        <w:rPr>
          <w:bCs/>
          <w:sz w:val="28"/>
          <w:szCs w:val="28"/>
        </w:rPr>
      </w:pPr>
    </w:p>
    <w:p w:rsidR="00B05EA0" w:rsidRPr="00682072" w:rsidRDefault="00326A05" w:rsidP="005777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05EA0" w:rsidRPr="00682072">
        <w:rPr>
          <w:bCs/>
          <w:sz w:val="28"/>
          <w:szCs w:val="28"/>
        </w:rPr>
        <w:t xml:space="preserve">Информация о близких родственниках с момента предыдущего представления данных сведений: </w:t>
      </w:r>
      <w:proofErr w:type="gramStart"/>
      <w:r w:rsidR="00B05EA0" w:rsidRPr="00682072">
        <w:rPr>
          <w:bCs/>
          <w:sz w:val="28"/>
          <w:szCs w:val="28"/>
        </w:rPr>
        <w:t>изменилась</w:t>
      </w:r>
      <w:proofErr w:type="gramEnd"/>
      <w:r w:rsidR="00B05EA0" w:rsidRPr="00682072">
        <w:rPr>
          <w:bCs/>
          <w:sz w:val="28"/>
          <w:szCs w:val="28"/>
        </w:rPr>
        <w:t xml:space="preserve"> / не изменилась.</w:t>
      </w:r>
      <w:r w:rsidR="00B05EA0" w:rsidRPr="00682072">
        <w:rPr>
          <w:rStyle w:val="a7"/>
          <w:bCs/>
          <w:sz w:val="28"/>
          <w:szCs w:val="28"/>
        </w:rPr>
        <w:footnoteReference w:id="2"/>
      </w:r>
    </w:p>
    <w:p w:rsidR="00BE4308" w:rsidRPr="00682072" w:rsidRDefault="00682072" w:rsidP="00577707">
      <w:pPr>
        <w:jc w:val="both"/>
        <w:rPr>
          <w:rFonts w:eastAsiaTheme="minorHAnsi"/>
          <w:sz w:val="28"/>
          <w:szCs w:val="28"/>
        </w:rPr>
      </w:pPr>
      <w:r w:rsidRPr="00682072">
        <w:rPr>
          <w:sz w:val="28"/>
          <w:szCs w:val="28"/>
        </w:rPr>
        <w:t>Мои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</w:t>
      </w:r>
      <w:proofErr w:type="gramStart"/>
      <w:r w:rsidRPr="00682072">
        <w:rPr>
          <w:sz w:val="28"/>
          <w:szCs w:val="28"/>
        </w:rPr>
        <w:t>.</w:t>
      </w:r>
      <w:proofErr w:type="gramEnd"/>
      <w:r w:rsidR="00BE4308" w:rsidRPr="00682072">
        <w:rPr>
          <w:bCs/>
          <w:sz w:val="28"/>
          <w:szCs w:val="28"/>
        </w:rPr>
        <w:t xml:space="preserve"> (</w:t>
      </w:r>
      <w:proofErr w:type="gramStart"/>
      <w:r w:rsidR="00BE4308" w:rsidRPr="00682072">
        <w:rPr>
          <w:bCs/>
          <w:sz w:val="28"/>
          <w:szCs w:val="28"/>
        </w:rPr>
        <w:t>в</w:t>
      </w:r>
      <w:proofErr w:type="gramEnd"/>
      <w:r w:rsidR="00BE4308" w:rsidRPr="00682072">
        <w:rPr>
          <w:bCs/>
          <w:sz w:val="28"/>
          <w:szCs w:val="28"/>
        </w:rPr>
        <w:t xml:space="preserve"> отношении умерших указывается дата смерти)</w:t>
      </w:r>
      <w:r w:rsidR="00BE4308" w:rsidRPr="00682072">
        <w:rPr>
          <w:rStyle w:val="a7"/>
          <w:bCs/>
          <w:sz w:val="28"/>
          <w:szCs w:val="28"/>
        </w:rPr>
        <w:footnoteReference w:id="3"/>
      </w:r>
      <w:r w:rsidR="00BE4308" w:rsidRPr="00682072">
        <w:rPr>
          <w:bCs/>
          <w:sz w:val="28"/>
          <w:szCs w:val="28"/>
        </w:rPr>
        <w:t xml:space="preserve">.   </w:t>
      </w:r>
    </w:p>
    <w:p w:rsidR="00B05EA0" w:rsidRDefault="00B05EA0" w:rsidP="00577707">
      <w:pPr>
        <w:jc w:val="both"/>
        <w:rPr>
          <w:i/>
        </w:rPr>
      </w:pPr>
      <w:r w:rsidRPr="00304520">
        <w:rPr>
          <w:i/>
        </w:rPr>
        <w:t>Если родственники изменяли фамилию, имя, отчество, необходимо указать их прежние фамилию, имя, отчество.</w:t>
      </w:r>
    </w:p>
    <w:p w:rsidR="00682072" w:rsidRPr="00304520" w:rsidRDefault="00682072" w:rsidP="00577707">
      <w:pPr>
        <w:jc w:val="both"/>
        <w:rPr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1559"/>
        <w:gridCol w:w="2552"/>
        <w:gridCol w:w="2268"/>
      </w:tblGrid>
      <w:tr w:rsidR="00953B0E" w:rsidRPr="00682072" w:rsidTr="008216A7">
        <w:tc>
          <w:tcPr>
            <w:tcW w:w="1242" w:type="dxa"/>
            <w:shd w:val="clear" w:color="auto" w:fill="auto"/>
            <w:vAlign w:val="center"/>
          </w:tcPr>
          <w:p w:rsidR="00953B0E" w:rsidRPr="00682072" w:rsidRDefault="00953B0E" w:rsidP="00577707">
            <w:pPr>
              <w:autoSpaceDE w:val="0"/>
              <w:autoSpaceDN w:val="0"/>
              <w:jc w:val="center"/>
            </w:pPr>
            <w:r w:rsidRPr="00682072">
              <w:t>Степень родства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3B0E" w:rsidRPr="00682072" w:rsidRDefault="00953B0E" w:rsidP="00577707">
            <w:pPr>
              <w:autoSpaceDE w:val="0"/>
              <w:autoSpaceDN w:val="0"/>
              <w:jc w:val="center"/>
            </w:pPr>
            <w:r w:rsidRPr="00682072">
              <w:t>Фамилия, имя,</w:t>
            </w:r>
            <w:r w:rsidRPr="00682072">
              <w:br/>
              <w:t>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B0E" w:rsidRPr="00682072" w:rsidRDefault="00953B0E" w:rsidP="00577707">
            <w:pPr>
              <w:autoSpaceDE w:val="0"/>
              <w:autoSpaceDN w:val="0"/>
              <w:jc w:val="center"/>
            </w:pPr>
            <w:r w:rsidRPr="00682072">
              <w:t>Год, число,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3B0E" w:rsidRPr="00682072" w:rsidRDefault="00953B0E" w:rsidP="00577707">
            <w:pPr>
              <w:autoSpaceDE w:val="0"/>
              <w:autoSpaceDN w:val="0"/>
              <w:jc w:val="center"/>
            </w:pPr>
            <w:r w:rsidRPr="00682072">
              <w:t>Место работы (наименование и адрес организации),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B0E" w:rsidRPr="00682072" w:rsidRDefault="00953B0E" w:rsidP="00577707">
            <w:pPr>
              <w:autoSpaceDE w:val="0"/>
              <w:autoSpaceDN w:val="0"/>
              <w:jc w:val="center"/>
            </w:pPr>
            <w:r w:rsidRPr="00682072">
              <w:t>Домашний адрес (адрес регистрации, фактического проживания)</w:t>
            </w:r>
          </w:p>
        </w:tc>
      </w:tr>
      <w:tr w:rsidR="00B05EA0" w:rsidRPr="00682072" w:rsidTr="001219CE">
        <w:tc>
          <w:tcPr>
            <w:tcW w:w="1242" w:type="dxa"/>
            <w:shd w:val="clear" w:color="auto" w:fill="auto"/>
            <w:vAlign w:val="center"/>
          </w:tcPr>
          <w:p w:rsidR="00B05EA0" w:rsidRPr="00682072" w:rsidRDefault="00B05EA0" w:rsidP="00577707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05EA0" w:rsidRPr="00682072" w:rsidRDefault="00B05EA0" w:rsidP="00577707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5EA0" w:rsidRPr="00682072" w:rsidRDefault="00B05EA0" w:rsidP="00577707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05EA0" w:rsidRPr="00682072" w:rsidRDefault="00B05EA0" w:rsidP="0057770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5EA0" w:rsidRPr="00682072" w:rsidRDefault="00B05EA0" w:rsidP="00577707">
            <w:pPr>
              <w:jc w:val="center"/>
            </w:pPr>
          </w:p>
        </w:tc>
      </w:tr>
    </w:tbl>
    <w:p w:rsidR="00B05EA0" w:rsidRPr="00743186" w:rsidRDefault="00B05EA0" w:rsidP="00577707">
      <w:pPr>
        <w:rPr>
          <w:bCs/>
          <w:sz w:val="26"/>
          <w:szCs w:val="26"/>
        </w:rPr>
      </w:pPr>
    </w:p>
    <w:p w:rsidR="00450FF1" w:rsidRDefault="00450FF1" w:rsidP="00577707">
      <w:pPr>
        <w:ind w:firstLine="567"/>
        <w:jc w:val="both"/>
      </w:pPr>
      <w:r>
        <w:t xml:space="preserve">Мне известно, что сообщение заведомо ложных и недостоверных сведений о себе, своих родственниках и свойственниках могут повлечь привлечение меня к ответственности в соответствии с действующим законодательством о государственной гражданской службе Российской Федерации или </w:t>
      </w:r>
      <w:r w:rsidR="00682072">
        <w:t>о</w:t>
      </w:r>
      <w:r>
        <w:t xml:space="preserve"> муниципальной службе в Российской Федерации.</w:t>
      </w:r>
    </w:p>
    <w:p w:rsidR="00B05EA0" w:rsidRPr="00E43D36" w:rsidRDefault="00B05EA0" w:rsidP="00577707">
      <w:pPr>
        <w:autoSpaceDE w:val="0"/>
        <w:autoSpaceDN w:val="0"/>
        <w:adjustRightInd w:val="0"/>
        <w:ind w:firstLine="709"/>
        <w:jc w:val="both"/>
      </w:pPr>
      <w:r w:rsidRPr="00E43D36">
        <w:t>Мне разъяснено, что актуализация сведений о близких родственниках и свойственниках осуществляется в целях проведения работы по профилактики коррупции в части выявления, предотвращения и (или) урегулирования возможного конфликта интересов.</w:t>
      </w:r>
    </w:p>
    <w:p w:rsidR="00682072" w:rsidRDefault="00682072" w:rsidP="00577707">
      <w:pPr>
        <w:rPr>
          <w:sz w:val="26"/>
          <w:szCs w:val="26"/>
        </w:rPr>
      </w:pPr>
    </w:p>
    <w:p w:rsidR="00B05EA0" w:rsidRPr="00EB2348" w:rsidRDefault="00B05EA0" w:rsidP="00577707">
      <w:pPr>
        <w:rPr>
          <w:sz w:val="26"/>
          <w:szCs w:val="26"/>
        </w:rPr>
      </w:pPr>
      <w:r w:rsidRPr="00EB2348">
        <w:rPr>
          <w:sz w:val="26"/>
          <w:szCs w:val="26"/>
        </w:rPr>
        <w:t xml:space="preserve"> «____»_______________  20___г.                                    </w:t>
      </w:r>
      <w:r>
        <w:rPr>
          <w:sz w:val="26"/>
          <w:szCs w:val="26"/>
        </w:rPr>
        <w:t xml:space="preserve">  </w:t>
      </w:r>
      <w:r w:rsidRPr="00EB2348">
        <w:rPr>
          <w:sz w:val="26"/>
          <w:szCs w:val="26"/>
        </w:rPr>
        <w:t xml:space="preserve">            _________</w:t>
      </w:r>
      <w:r>
        <w:rPr>
          <w:sz w:val="26"/>
          <w:szCs w:val="26"/>
        </w:rPr>
        <w:t>________</w:t>
      </w:r>
      <w:r w:rsidRPr="00EB2348">
        <w:rPr>
          <w:sz w:val="26"/>
          <w:szCs w:val="26"/>
        </w:rPr>
        <w:t xml:space="preserve">____     </w:t>
      </w:r>
    </w:p>
    <w:p w:rsidR="00C56046" w:rsidRPr="00450FF1" w:rsidRDefault="00C56046" w:rsidP="00577707">
      <w:pPr>
        <w:rPr>
          <w:sz w:val="2"/>
          <w:szCs w:val="2"/>
        </w:rPr>
      </w:pPr>
    </w:p>
    <w:sectPr w:rsidR="00C56046" w:rsidRPr="00450FF1" w:rsidSect="00682072">
      <w:pgSz w:w="11906" w:h="16838"/>
      <w:pgMar w:top="993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DD6" w:rsidRDefault="00EA5DD6" w:rsidP="00B05EA0">
      <w:r>
        <w:separator/>
      </w:r>
    </w:p>
  </w:endnote>
  <w:endnote w:type="continuationSeparator" w:id="0">
    <w:p w:rsidR="00EA5DD6" w:rsidRDefault="00EA5DD6" w:rsidP="00B0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DD6" w:rsidRDefault="00EA5DD6" w:rsidP="00B05EA0">
      <w:r>
        <w:separator/>
      </w:r>
    </w:p>
  </w:footnote>
  <w:footnote w:type="continuationSeparator" w:id="0">
    <w:p w:rsidR="00EA5DD6" w:rsidRDefault="00EA5DD6" w:rsidP="00B05EA0">
      <w:r>
        <w:continuationSeparator/>
      </w:r>
    </w:p>
  </w:footnote>
  <w:footnote w:id="1">
    <w:p w:rsidR="00B05EA0" w:rsidRPr="00E43D36" w:rsidRDefault="00B05EA0" w:rsidP="00B05EA0">
      <w:pPr>
        <w:pStyle w:val="a5"/>
        <w:rPr>
          <w:rFonts w:ascii="Times New Roman" w:hAnsi="Times New Roman" w:cs="Times New Roman"/>
        </w:rPr>
      </w:pPr>
      <w:r w:rsidRPr="00C427C2">
        <w:rPr>
          <w:rStyle w:val="a7"/>
          <w:rFonts w:ascii="Times New Roman" w:hAnsi="Times New Roman" w:cs="Times New Roman"/>
        </w:rPr>
        <w:footnoteRef/>
      </w:r>
      <w:r w:rsidRPr="00C427C2">
        <w:rPr>
          <w:rFonts w:ascii="Times New Roman" w:hAnsi="Times New Roman" w:cs="Times New Roman"/>
        </w:rPr>
        <w:t xml:space="preserve"> </w:t>
      </w:r>
      <w:r w:rsidRPr="00E43D36">
        <w:rPr>
          <w:rFonts w:ascii="Times New Roman" w:hAnsi="Times New Roman" w:cs="Times New Roman"/>
        </w:rPr>
        <w:t xml:space="preserve">Указывается дата подачи актуализированных сведений (не позднее </w:t>
      </w:r>
      <w:r>
        <w:rPr>
          <w:rFonts w:ascii="Times New Roman" w:hAnsi="Times New Roman" w:cs="Times New Roman"/>
        </w:rPr>
        <w:t>1</w:t>
      </w:r>
      <w:r w:rsidRPr="00E43D36">
        <w:rPr>
          <w:rFonts w:ascii="Times New Roman" w:hAnsi="Times New Roman" w:cs="Times New Roman"/>
        </w:rPr>
        <w:t xml:space="preserve"> </w:t>
      </w:r>
      <w:r w:rsidR="00505A67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>)</w:t>
      </w:r>
    </w:p>
  </w:footnote>
  <w:footnote w:id="2">
    <w:p w:rsidR="00B05EA0" w:rsidRPr="00E43D36" w:rsidRDefault="00B05EA0" w:rsidP="00B05EA0">
      <w:pPr>
        <w:pStyle w:val="a5"/>
        <w:rPr>
          <w:rFonts w:ascii="Times New Roman" w:hAnsi="Times New Roman" w:cs="Times New Roman"/>
        </w:rPr>
      </w:pPr>
      <w:r w:rsidRPr="00E43D36">
        <w:rPr>
          <w:rStyle w:val="a7"/>
          <w:rFonts w:ascii="Times New Roman" w:hAnsi="Times New Roman" w:cs="Times New Roman"/>
        </w:rPr>
        <w:footnoteRef/>
      </w:r>
      <w:r w:rsidRPr="00E43D36">
        <w:rPr>
          <w:rFonts w:ascii="Times New Roman" w:hAnsi="Times New Roman" w:cs="Times New Roman"/>
        </w:rPr>
        <w:t xml:space="preserve"> Необходимое подчеркнуть</w:t>
      </w:r>
    </w:p>
  </w:footnote>
  <w:footnote w:id="3">
    <w:p w:rsidR="00BE4308" w:rsidRDefault="00BE4308" w:rsidP="00BE4308">
      <w:pPr>
        <w:pStyle w:val="a5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Заполняется в случае изменений сведений о близких родственниках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EA0"/>
    <w:rsid w:val="00043126"/>
    <w:rsid w:val="0016235D"/>
    <w:rsid w:val="00182AB8"/>
    <w:rsid w:val="00210CCD"/>
    <w:rsid w:val="00262BAE"/>
    <w:rsid w:val="002D2A27"/>
    <w:rsid w:val="002F2481"/>
    <w:rsid w:val="00326A05"/>
    <w:rsid w:val="003A5226"/>
    <w:rsid w:val="00450FF1"/>
    <w:rsid w:val="004B14F4"/>
    <w:rsid w:val="00505A67"/>
    <w:rsid w:val="00577707"/>
    <w:rsid w:val="00595A6E"/>
    <w:rsid w:val="00682072"/>
    <w:rsid w:val="00702330"/>
    <w:rsid w:val="007B4AE8"/>
    <w:rsid w:val="0080745B"/>
    <w:rsid w:val="00807987"/>
    <w:rsid w:val="008321BD"/>
    <w:rsid w:val="008E3B86"/>
    <w:rsid w:val="00953B0E"/>
    <w:rsid w:val="009B440F"/>
    <w:rsid w:val="009D739F"/>
    <w:rsid w:val="00B03737"/>
    <w:rsid w:val="00B05EA0"/>
    <w:rsid w:val="00B91E94"/>
    <w:rsid w:val="00BD206A"/>
    <w:rsid w:val="00BE4308"/>
    <w:rsid w:val="00C56046"/>
    <w:rsid w:val="00D32F30"/>
    <w:rsid w:val="00DE0258"/>
    <w:rsid w:val="00E47FE2"/>
    <w:rsid w:val="00EA5DD6"/>
    <w:rsid w:val="00F46588"/>
    <w:rsid w:val="00FE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D206A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D206A"/>
    <w:pPr>
      <w:keepNext/>
      <w:outlineLvl w:val="2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B05EA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B05EA0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B05EA0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BD206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D206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BD206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D20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74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4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Администратор</cp:lastModifiedBy>
  <cp:revision>4</cp:revision>
  <cp:lastPrinted>2024-11-12T06:27:00Z</cp:lastPrinted>
  <dcterms:created xsi:type="dcterms:W3CDTF">2024-11-08T12:20:00Z</dcterms:created>
  <dcterms:modified xsi:type="dcterms:W3CDTF">2024-11-12T06:28:00Z</dcterms:modified>
</cp:coreProperties>
</file>